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Ежеля –династия горноспасателей, общий стаж работы которых более 53лет.</w:t>
            </w:r>
            <w:br/>
            <w:br/>
            <w:r>
              <w:rPr/>
              <w:t xml:space="preserve">Основатель династии – Виктор Ефимович Ежеля бывший заместителькомандира отряда по общим (хозяйственным) вопросам филиала«Новокузнецкий ВГСО» ФГУП «ВГСЧ».</w:t>
            </w:r>
            <w:br/>
            <w:br/>
            <w:r>
              <w:rPr/>
              <w:t xml:space="preserve">Виктор Ефимович родился 29 января 1951 года в городе ОсинникиКемеровской области. После окончания средней школы № 1 в 1968 годуустроился на шахту «Капитальная» горнорабочим подземным. В 1969году был призван в ряды Советской Армии, после демобилизации в 1971году возвратился на шахту «Капитальная» и в этом же году поступилна вечернее отделение Осинниковского горного техникума. В 1974 годупосле окончания техникума, был зачислен слушателемподготовительного отделения дневного обучения Сибирскогометаллургического института. В 1980 году после окончания горногофакультета Сибирского металлургического института устроился нашахту «Долинская» острова Сахалин, где проработал два года сначалагорным мастером, затем начальником участка по добычи угля.Вернувшись в родной город Осинники в 1982 году устроился на шахту«Капитальная», где проработал горным мастером, начальником участкапо добычи угля, заведующим горными работами очистного блока.</w:t>
            </w:r>
            <w:br/>
            <w:br/>
            <w:r>
              <w:rPr/>
              <w:t xml:space="preserve">В 1992 году был принят на работу в 18 военизированногогорноспасательного отряда Военизированных горноспасательных частейКузбасса, помощником командира отряда по профилактической работе нашахте «Аларда». В 1994 году был назначен командиром 6 взвода 18ВГСО г. Осинники, где проработал до 1997 года, 6 взвод в связи среорганизацией отряда был переименован в 4-ый взвод, а затемсокращен, Виктор Ефимович был назначен командиром 3 взвода впоселке Постоянный. В 1999 году приказом командира отряда НОВГСОбыл назначен помощником командира отряда по оперативной работе, гдепроработал до достижения пенсионного возраста, в связи с чемприказом Начальника ЦШ ВГСЧ от 22.01.2001 №3 -к, был переведен надолжность помощника командира ОВГСО – начальник Учебного центра. Вавгусте 2002 года Виктор Ефимович был переведен на должностьпомощника командира отряда по общим вопросам, где проработал до2010 года, когда был назначен заместителем командира отряда пообщим вопросам. В 2018 году Виктор Ефимович уволился из рядовгорноспасателей в связи с выходом на заслуженный отдых. Принималучастие в ликвидации последствий тяжелейших аварий на шахтах «им.Шевякова», «Зыряновская». За грамотные и самоотверженные действияпри ликвидации аварий неоднократно поощрялся ГубернаторомКемеровской области, министерством угольной промышленности,командованием ВГСЧ. Его трудовой стаж горноспасателя – более 26лет.</w:t>
            </w:r>
            <w:br/>
            <w:br/>
            <w:r>
              <w:rPr/>
              <w:t xml:space="preserve">За трудовую деятельность Виктор Ефимович награжден нагрудным знаком«Шахтерская слава» 3 степени, нагрудным знаком МЧС «За заслуги»,медалями: «За особый вклад в развитие Кузбасса» 3 степени, «За веруи добро», «За служение Кузбассу», «100 лет горноспасательнойслужбы».</w:t>
            </w:r>
            <w:br/>
            <w:br/>
            <w:r>
              <w:rPr/>
              <w:t xml:space="preserve">Племянник Ежеля Виталий Владимирович – работает в ВГСВ № 3 филиала«Новокузнецкий ВГСО» ФГУП «ВГСЧ», где прошел трудовой путь отреспираторщика до командира взвода.</w:t>
            </w:r>
            <w:br/>
            <w:br/>
            <w:r>
              <w:rPr/>
              <w:t xml:space="preserve">Сейчас славные традиции горноспасателей в семье Ежеля продолжаеттретье поколение династии – внук Иван, который в настоящее времяработает респираторщиком в ВГСВ № 2 филиала «Новокузнецкий ВГСО»ФГУП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2025-12-17T16:56:00+03:00</dcterms:created>
  <dcterms:modified xsi:type="dcterms:W3CDTF">2025-12-17T16:56:00+03:00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